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EB3F0" w14:textId="782E628A" w:rsidR="001A3C8E" w:rsidRPr="00373507" w:rsidRDefault="00373507">
      <w:pPr>
        <w:rPr>
          <w:b/>
          <w:bCs/>
          <w:color w:val="000000"/>
          <w:sz w:val="24"/>
          <w:szCs w:val="24"/>
        </w:rPr>
      </w:pPr>
      <w:r w:rsidRPr="00373507">
        <w:rPr>
          <w:b/>
          <w:bCs/>
          <w:color w:val="000000"/>
          <w:sz w:val="24"/>
          <w:szCs w:val="24"/>
        </w:rPr>
        <w:t>Evaluation and analysis of the school’s students’ progress and achievement</w:t>
      </w:r>
      <w:r w:rsidR="001E5055">
        <w:rPr>
          <w:b/>
          <w:bCs/>
          <w:color w:val="000000"/>
          <w:sz w:val="24"/>
          <w:szCs w:val="24"/>
        </w:rPr>
        <w:t xml:space="preserve"> (2024)</w:t>
      </w:r>
    </w:p>
    <w:p w14:paraId="7D9A485F" w14:textId="712B3DDE" w:rsidR="00F02B9C" w:rsidRDefault="00373507">
      <w:pPr>
        <w:rPr>
          <w:color w:val="000000"/>
        </w:rPr>
      </w:pPr>
      <w:r w:rsidRPr="00373507">
        <w:rPr>
          <w:color w:val="000000"/>
        </w:rPr>
        <w:t>Students at Alfredton School have worked very hard and are achieving well across the curriculum</w:t>
      </w:r>
      <w:r w:rsidR="00DF2F63">
        <w:rPr>
          <w:color w:val="000000"/>
        </w:rPr>
        <w:t xml:space="preserve"> in many areas. In maths 8</w:t>
      </w:r>
      <w:r w:rsidR="004F3F84">
        <w:rPr>
          <w:color w:val="000000"/>
        </w:rPr>
        <w:t>5</w:t>
      </w:r>
      <w:r w:rsidR="00DF2F63">
        <w:rPr>
          <w:color w:val="000000"/>
        </w:rPr>
        <w:t>%, in reading 8</w:t>
      </w:r>
      <w:r w:rsidR="004F3F84">
        <w:rPr>
          <w:color w:val="000000"/>
        </w:rPr>
        <w:t>8</w:t>
      </w:r>
      <w:r w:rsidR="00DF2F63">
        <w:rPr>
          <w:color w:val="000000"/>
        </w:rPr>
        <w:t xml:space="preserve">% and in writing </w:t>
      </w:r>
      <w:r w:rsidR="004F3F84">
        <w:rPr>
          <w:color w:val="000000"/>
        </w:rPr>
        <w:t>85</w:t>
      </w:r>
      <w:r w:rsidR="00DF2F63">
        <w:rPr>
          <w:color w:val="000000"/>
        </w:rPr>
        <w:t>% of students reached their expected target.</w:t>
      </w:r>
    </w:p>
    <w:p w14:paraId="072305CC" w14:textId="4BAF1AD0" w:rsidR="009E2E2A" w:rsidRDefault="007E6A15">
      <w:pPr>
        <w:rPr>
          <w:color w:val="000000"/>
        </w:rPr>
      </w:pPr>
      <w:r>
        <w:rPr>
          <w:color w:val="000000"/>
        </w:rPr>
        <w:t>We are very pleased with how the gap is closing for our Māori students</w:t>
      </w:r>
      <w:r w:rsidR="009E2E2A">
        <w:rPr>
          <w:color w:val="000000"/>
        </w:rPr>
        <w:t>; this is particularly evident in reading where 8</w:t>
      </w:r>
      <w:r w:rsidR="004F3F84">
        <w:rPr>
          <w:color w:val="000000"/>
        </w:rPr>
        <w:t>5.7</w:t>
      </w:r>
      <w:r w:rsidR="009E2E2A">
        <w:rPr>
          <w:color w:val="000000"/>
        </w:rPr>
        <w:t xml:space="preserve">% reached or exceeded their expected target. We </w:t>
      </w:r>
      <w:r>
        <w:rPr>
          <w:color w:val="000000"/>
        </w:rPr>
        <w:t>will continue to support them to further close the gap</w:t>
      </w:r>
      <w:r w:rsidR="00FF3750">
        <w:rPr>
          <w:color w:val="000000"/>
        </w:rPr>
        <w:t xml:space="preserve">. </w:t>
      </w:r>
      <w:r w:rsidR="00F02B9C">
        <w:rPr>
          <w:color w:val="000000"/>
        </w:rPr>
        <w:t>In maths 7</w:t>
      </w:r>
      <w:r w:rsidR="004F3F84">
        <w:rPr>
          <w:color w:val="000000"/>
        </w:rPr>
        <w:t>1</w:t>
      </w:r>
      <w:r w:rsidR="00F02B9C">
        <w:rPr>
          <w:color w:val="000000"/>
        </w:rPr>
        <w:t xml:space="preserve">% reached their expected target and in writing </w:t>
      </w:r>
      <w:r w:rsidR="004F3F84">
        <w:rPr>
          <w:color w:val="000000"/>
        </w:rPr>
        <w:t>85</w:t>
      </w:r>
      <w:r w:rsidR="00F02B9C">
        <w:rPr>
          <w:color w:val="000000"/>
        </w:rPr>
        <w:t>%</w:t>
      </w:r>
      <w:r w:rsidR="004F3F84">
        <w:rPr>
          <w:color w:val="000000"/>
        </w:rPr>
        <w:t>.</w:t>
      </w:r>
    </w:p>
    <w:p w14:paraId="2A195FB3" w14:textId="4A4D00C3" w:rsidR="00373507" w:rsidRDefault="00FF3750">
      <w:pPr>
        <w:rPr>
          <w:color w:val="000000"/>
        </w:rPr>
      </w:pPr>
      <w:r>
        <w:rPr>
          <w:color w:val="000000"/>
        </w:rPr>
        <w:t xml:space="preserve">Our priority learners have also made good progress with intervention groups successfully supporting these learners. </w:t>
      </w:r>
      <w:r w:rsidR="009E2E2A">
        <w:rPr>
          <w:color w:val="000000"/>
        </w:rPr>
        <w:t>We have worked closely with RTLB to ensure that programs are put in place which will provide opportunities for them to accelerate their learning.</w:t>
      </w:r>
    </w:p>
    <w:p w14:paraId="44146727" w14:textId="43841957" w:rsidR="00FF3750" w:rsidRDefault="00FF3750">
      <w:pPr>
        <w:rPr>
          <w:color w:val="000000"/>
        </w:rPr>
      </w:pPr>
      <w:r>
        <w:rPr>
          <w:color w:val="000000"/>
        </w:rPr>
        <w:t xml:space="preserve">In </w:t>
      </w:r>
      <w:r w:rsidR="004F3F84">
        <w:rPr>
          <w:color w:val="000000"/>
        </w:rPr>
        <w:t xml:space="preserve">all areas </w:t>
      </w:r>
      <w:r>
        <w:rPr>
          <w:color w:val="000000"/>
        </w:rPr>
        <w:t xml:space="preserve">the </w:t>
      </w:r>
      <w:r w:rsidR="001419D0">
        <w:rPr>
          <w:color w:val="000000"/>
        </w:rPr>
        <w:t>students have achieved where we expected them to</w:t>
      </w:r>
      <w:r w:rsidR="009E2E2A">
        <w:rPr>
          <w:color w:val="000000"/>
        </w:rPr>
        <w:t xml:space="preserve"> with </w:t>
      </w:r>
      <w:r w:rsidR="00DF2F63">
        <w:rPr>
          <w:color w:val="000000"/>
        </w:rPr>
        <w:t>some</w:t>
      </w:r>
      <w:r w:rsidR="009E2E2A">
        <w:rPr>
          <w:color w:val="000000"/>
        </w:rPr>
        <w:t xml:space="preserve"> exceeding expectations. </w:t>
      </w:r>
    </w:p>
    <w:p w14:paraId="7BA1F7FB" w14:textId="47F1B351" w:rsidR="009E2E2A" w:rsidRDefault="009E2E2A">
      <w:pPr>
        <w:rPr>
          <w:color w:val="000000"/>
        </w:rPr>
      </w:pPr>
    </w:p>
    <w:p w14:paraId="23B3D5BB" w14:textId="77777777" w:rsidR="009E2E2A" w:rsidRDefault="009E2E2A">
      <w:pPr>
        <w:rPr>
          <w:color w:val="000000"/>
        </w:rPr>
      </w:pPr>
    </w:p>
    <w:p w14:paraId="3A113D26" w14:textId="77777777" w:rsidR="009E2E2A" w:rsidRPr="009E2E2A" w:rsidRDefault="009E2E2A">
      <w:pPr>
        <w:rPr>
          <w:b/>
          <w:bCs/>
          <w:color w:val="000000"/>
          <w:sz w:val="24"/>
          <w:szCs w:val="24"/>
        </w:rPr>
      </w:pPr>
    </w:p>
    <w:p w14:paraId="06860A93" w14:textId="77777777" w:rsidR="009E2E2A" w:rsidRDefault="009E2E2A">
      <w:pPr>
        <w:rPr>
          <w:color w:val="000000"/>
        </w:rPr>
      </w:pPr>
    </w:p>
    <w:p w14:paraId="38059746" w14:textId="77777777" w:rsidR="001419D0" w:rsidRPr="00373507" w:rsidRDefault="001419D0">
      <w:pPr>
        <w:rPr>
          <w:lang w:val="en-GB"/>
        </w:rPr>
      </w:pPr>
    </w:p>
    <w:sectPr w:rsidR="001419D0" w:rsidRPr="00373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8E"/>
    <w:rsid w:val="000D5476"/>
    <w:rsid w:val="001419D0"/>
    <w:rsid w:val="001A3C8E"/>
    <w:rsid w:val="001E5055"/>
    <w:rsid w:val="00373507"/>
    <w:rsid w:val="004F3F84"/>
    <w:rsid w:val="00505E84"/>
    <w:rsid w:val="007E6A15"/>
    <w:rsid w:val="00880D0E"/>
    <w:rsid w:val="00943E5B"/>
    <w:rsid w:val="009E2E2A"/>
    <w:rsid w:val="00A40057"/>
    <w:rsid w:val="00C435E3"/>
    <w:rsid w:val="00DF2F63"/>
    <w:rsid w:val="00F02B9C"/>
    <w:rsid w:val="00F26B0A"/>
    <w:rsid w:val="00FF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283464"/>
  <w15:chartTrackingRefBased/>
  <w15:docId w15:val="{25AD0EAD-673A-43AC-A3B6-346EF9960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3C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3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3C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3C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3C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3C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3C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3C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3C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3C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3C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3C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3C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3C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3C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3C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3C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3C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3C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3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3C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3C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3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3C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3C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3C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3C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3C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3C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</dc:creator>
  <cp:keywords/>
  <dc:description/>
  <cp:lastModifiedBy>Alison Hill</cp:lastModifiedBy>
  <cp:revision>3</cp:revision>
  <dcterms:created xsi:type="dcterms:W3CDTF">2025-02-17T04:07:00Z</dcterms:created>
  <dcterms:modified xsi:type="dcterms:W3CDTF">2025-02-17T04:08:00Z</dcterms:modified>
</cp:coreProperties>
</file>